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1320" w:firstLineChars="300"/>
        <w:textAlignment w:val="auto"/>
        <w:rPr>
          <w:rFonts w:hint="eastAsia" w:ascii="微软雅黑" w:hAnsi="微软雅黑" w:eastAsia="微软雅黑" w:cs="微软雅黑"/>
          <w:sz w:val="44"/>
          <w:szCs w:val="44"/>
          <w:lang w:eastAsia="zh-CN"/>
        </w:rPr>
      </w:pPr>
      <w:r>
        <w:rPr>
          <w:rFonts w:hint="eastAsia" w:ascii="方正小标宋_GBK" w:hAnsi="方正小标宋_GBK" w:eastAsia="方正小标宋_GBK" w:cs="方正小标宋_GBK"/>
          <w:sz w:val="44"/>
          <w:szCs w:val="44"/>
          <w:lang w:eastAsia="zh-CN"/>
        </w:rPr>
        <w:t>华宁第一小学202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eastAsia="zh-CN"/>
        </w:rPr>
        <w:t>年招生公告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根据《华宁县 2024 年义务教育 学前教育招生入学工作方案》【华教体发〔2024〕22 号】文件的相关规定，结合学校实际，现将华宁第一小学202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年新生入学招生相关事项公告如下：</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黑体_GBK" w:cs="Times New Roman"/>
          <w:b/>
          <w:bCs/>
          <w:sz w:val="32"/>
          <w:szCs w:val="32"/>
          <w:lang w:eastAsia="zh-CN"/>
        </w:rPr>
      </w:pPr>
      <w:r>
        <w:rPr>
          <w:rFonts w:hint="default" w:ascii="Times New Roman" w:hAnsi="Times New Roman" w:eastAsia="方正黑体_GBK" w:cs="Times New Roman"/>
          <w:b/>
          <w:bCs/>
          <w:sz w:val="32"/>
          <w:szCs w:val="32"/>
          <w:lang w:eastAsia="zh-CN"/>
        </w:rPr>
        <w:t>一、招生原则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规范操作、平稳有</w:t>
      </w:r>
      <w:bookmarkStart w:id="0" w:name="_GoBack"/>
      <w:bookmarkEnd w:id="0"/>
      <w:r>
        <w:rPr>
          <w:rFonts w:hint="default" w:ascii="Times New Roman" w:hAnsi="Times New Roman" w:eastAsia="方正仿宋_GBK" w:cs="Times New Roman"/>
          <w:sz w:val="32"/>
          <w:szCs w:val="32"/>
          <w:lang w:eastAsia="zh-CN"/>
        </w:rPr>
        <w:t>序、公开公正、阳光招生。</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黑体_GBK" w:cs="Times New Roman"/>
          <w:b/>
          <w:bCs/>
          <w:sz w:val="32"/>
          <w:szCs w:val="32"/>
          <w:lang w:eastAsia="zh-CN"/>
        </w:rPr>
      </w:pPr>
      <w:r>
        <w:rPr>
          <w:rFonts w:hint="default" w:ascii="Times New Roman" w:hAnsi="Times New Roman" w:eastAsia="方正黑体_GBK" w:cs="Times New Roman"/>
          <w:b/>
          <w:bCs/>
          <w:sz w:val="32"/>
          <w:szCs w:val="32"/>
          <w:lang w:eastAsia="zh-CN"/>
        </w:rPr>
        <w:t>二、招生对象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属</w:t>
      </w:r>
      <w:r>
        <w:rPr>
          <w:rFonts w:hint="default" w:ascii="Times New Roman" w:hAnsi="Times New Roman" w:eastAsia="方正仿宋_GBK" w:cs="Times New Roman"/>
          <w:sz w:val="32"/>
          <w:szCs w:val="32"/>
          <w:lang w:val="en-US" w:eastAsia="zh-CN"/>
        </w:rPr>
        <w:t>于华宁一小</w:t>
      </w:r>
      <w:r>
        <w:rPr>
          <w:rFonts w:hint="default" w:ascii="Times New Roman" w:hAnsi="Times New Roman" w:eastAsia="方正仿宋_GBK" w:cs="Times New Roman"/>
          <w:sz w:val="32"/>
          <w:szCs w:val="32"/>
          <w:lang w:eastAsia="zh-CN"/>
        </w:rPr>
        <w:t>招生范围内年满6周岁的适龄儿童（201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年9月1日—201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年8月31日出生）。</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黑体_GBK" w:cs="Times New Roman"/>
          <w:b/>
          <w:bCs/>
          <w:sz w:val="32"/>
          <w:szCs w:val="32"/>
          <w:lang w:eastAsia="zh-CN"/>
        </w:rPr>
      </w:pPr>
      <w:r>
        <w:rPr>
          <w:rFonts w:hint="default" w:ascii="Times New Roman" w:hAnsi="Times New Roman" w:eastAsia="方正黑体_GBK" w:cs="Times New Roman"/>
          <w:b/>
          <w:bCs/>
          <w:sz w:val="32"/>
          <w:szCs w:val="32"/>
          <w:lang w:eastAsia="zh-CN"/>
        </w:rPr>
        <w:t>三、招生范围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（一）户籍属城关社区（含 1-9 组）</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西门社区（含西门、上高田、下高田）的适龄儿童。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（二）全县机关、事业单位在职在编人员子女</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（三）县城区域内国（央）企在职在编人员和县城区域内原改制企业人员子女，辖区边防驻守部队官兵子女。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县城区域内烈士子女、现役军人子女、公安英模和因公牺牲（伤残）警察子女、综合性消防救援人员子女；符合《云南省教育厅办公室关于做好2024年进藏干部职工子女异地就学有关工作的通知》文件规定的干部职工子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（五）符合《玉溪市营造更好发展环境支持民营企业改革发展若干措施》【玉发〔2021〕11 号】文件规定的外来经商人员子女。</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由县工信局审核，教体局研究决定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（六）符合《华宁县高层次人才子女入园入学暂行办法》【华党人才〔2023〕4 号】文件规定的高层次人才子女；代表玉溪市参加云南省运动会青少年竞技运动项目比赛获得前三名的运动员。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由县教体局核准</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rPr>
        <w:t>（七）符合《华宁县支持农村居民进城购房加快新型城镇化方案（试行）》【华办通〔2021〕1 号】文件规定，进城购买指定区域房产的华宁农村户籍子女。</w:t>
      </w:r>
      <w:r>
        <w:rPr>
          <w:rFonts w:hint="default" w:ascii="Times New Roman" w:hAnsi="Times New Roman" w:eastAsia="方正仿宋_GBK" w:cs="Times New Roman"/>
          <w:color w:val="000000"/>
          <w:sz w:val="32"/>
          <w:szCs w:val="32"/>
          <w:lang w:eastAsia="zh-CN"/>
        </w:rPr>
        <w:t>（报名时</w:t>
      </w:r>
      <w:r>
        <w:rPr>
          <w:rFonts w:hint="default" w:ascii="Times New Roman" w:hAnsi="Times New Roman" w:eastAsia="方正仿宋_GBK" w:cs="Times New Roman"/>
          <w:color w:val="000000"/>
          <w:sz w:val="32"/>
          <w:szCs w:val="32"/>
        </w:rPr>
        <w:t>带以下</w:t>
      </w:r>
      <w:r>
        <w:rPr>
          <w:rFonts w:hint="default" w:ascii="Times New Roman" w:hAnsi="Times New Roman" w:eastAsia="方正仿宋_GBK" w:cs="Times New Roman"/>
          <w:color w:val="000000"/>
          <w:sz w:val="32"/>
          <w:szCs w:val="32"/>
          <w:lang w:eastAsia="zh-CN"/>
        </w:rPr>
        <w:t>材料：</w:t>
      </w:r>
      <w:r>
        <w:rPr>
          <w:rFonts w:hint="default" w:ascii="Times New Roman" w:hAnsi="Times New Roman" w:eastAsia="方正仿宋_GBK" w:cs="Times New Roman"/>
          <w:color w:val="000000"/>
          <w:sz w:val="32"/>
          <w:szCs w:val="32"/>
        </w:rPr>
        <w:t>户口簿</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房产证或购房合同、购房发票以及华宁县房产交易中心打印的《商品房买卖合同》登记备案回执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华宁县农村居民进城购房加快新型城镇化优惠政策兑现</w:t>
      </w:r>
      <w:r>
        <w:rPr>
          <w:rFonts w:hint="default" w:ascii="Times New Roman" w:hAnsi="Times New Roman" w:eastAsia="方正仿宋_GBK" w:cs="Times New Roman"/>
          <w:color w:val="000000"/>
          <w:sz w:val="32"/>
          <w:szCs w:val="32"/>
          <w:u w:val="none"/>
        </w:rPr>
        <w:t>联审申请表</w:t>
      </w:r>
      <w:r>
        <w:rPr>
          <w:rFonts w:hint="default" w:ascii="Times New Roman" w:hAnsi="Times New Roman" w:eastAsia="方正仿宋_GBK" w:cs="Times New Roman"/>
          <w:color w:val="000000"/>
          <w:sz w:val="32"/>
          <w:szCs w:val="32"/>
          <w:u w:val="none"/>
        </w:rPr>
        <w:t>或</w:t>
      </w:r>
      <w:r>
        <w:rPr>
          <w:rFonts w:hint="default" w:ascii="Times New Roman" w:hAnsi="Times New Roman" w:eastAsia="方正仿宋_GBK" w:cs="Times New Roman"/>
          <w:color w:val="000000"/>
          <w:sz w:val="32"/>
          <w:szCs w:val="32"/>
          <w:u w:val="none"/>
        </w:rPr>
        <w:t>购房入学备案表</w:t>
      </w:r>
      <w:r>
        <w:rPr>
          <w:rFonts w:hint="default" w:ascii="Times New Roman" w:hAnsi="Times New Roman" w:eastAsia="方正仿宋_GBK"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（八）</w:t>
      </w:r>
      <w:r>
        <w:rPr>
          <w:rFonts w:hint="default" w:ascii="Times New Roman" w:hAnsi="Times New Roman" w:eastAsia="方正仿宋_GBK" w:cs="Times New Roman"/>
          <w:color w:val="000000"/>
          <w:sz w:val="32"/>
          <w:szCs w:val="32"/>
          <w:u w:val="none"/>
          <w:lang w:eastAsia="zh-CN"/>
        </w:rPr>
        <w:t>截止</w:t>
      </w:r>
      <w:r>
        <w:rPr>
          <w:rFonts w:hint="default" w:ascii="Times New Roman" w:hAnsi="Times New Roman" w:eastAsia="方正仿宋_GBK" w:cs="Times New Roman"/>
          <w:color w:val="000000"/>
          <w:sz w:val="32"/>
          <w:szCs w:val="32"/>
          <w:u w:val="none"/>
          <w:lang w:val="en-US" w:eastAsia="zh-CN"/>
        </w:rPr>
        <w:t>2024年6月20日前</w:t>
      </w:r>
      <w:r>
        <w:rPr>
          <w:rFonts w:hint="default" w:ascii="Times New Roman" w:hAnsi="Times New Roman" w:eastAsia="方正仿宋_GBK" w:cs="Times New Roman"/>
          <w:color w:val="000000"/>
          <w:sz w:val="32"/>
          <w:szCs w:val="32"/>
          <w:u w:val="none"/>
          <w:lang w:val="en-US" w:eastAsia="zh-CN"/>
        </w:rPr>
        <w:t>，户籍在</w:t>
      </w:r>
      <w:r>
        <w:rPr>
          <w:rFonts w:hint="default" w:ascii="Times New Roman" w:hAnsi="Times New Roman" w:eastAsia="方正仿宋_GBK" w:cs="Times New Roman"/>
          <w:color w:val="000000"/>
          <w:sz w:val="32"/>
          <w:szCs w:val="32"/>
          <w:u w:val="none"/>
        </w:rPr>
        <w:t>城关社区居委会</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西门社区居委会</w:t>
      </w:r>
      <w:r>
        <w:rPr>
          <w:rFonts w:hint="default" w:ascii="Times New Roman" w:hAnsi="Times New Roman" w:eastAsia="方正仿宋_GBK" w:cs="Times New Roman"/>
          <w:color w:val="000000"/>
          <w:sz w:val="32"/>
          <w:szCs w:val="32"/>
          <w:u w:val="none"/>
          <w:lang w:eastAsia="zh-CN"/>
        </w:rPr>
        <w:t>的适龄儿童。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val="en-US" w:eastAsia="zh-CN"/>
        </w:rPr>
        <w:t>（九）</w:t>
      </w:r>
      <w:r>
        <w:rPr>
          <w:rFonts w:hint="default" w:ascii="Times New Roman" w:hAnsi="Times New Roman" w:eastAsia="方正仿宋_GBK" w:cs="Times New Roman"/>
          <w:color w:val="000000"/>
          <w:sz w:val="32"/>
          <w:szCs w:val="32"/>
          <w:u w:val="none"/>
        </w:rPr>
        <w:t>县城区域内机关、事业单位工作满 1 年</w:t>
      </w:r>
      <w:r>
        <w:rPr>
          <w:rFonts w:hint="default" w:ascii="Times New Roman" w:hAnsi="Times New Roman" w:eastAsia="方正仿宋_GBK" w:cs="Times New Roman"/>
          <w:color w:val="000000"/>
          <w:sz w:val="32"/>
          <w:szCs w:val="32"/>
          <w:u w:val="none"/>
          <w:lang w:eastAsia="zh-CN"/>
        </w:rPr>
        <w:t>（签订劳动合同），且</w:t>
      </w:r>
      <w:r>
        <w:rPr>
          <w:rFonts w:hint="default" w:ascii="Times New Roman" w:hAnsi="Times New Roman" w:eastAsia="方正仿宋_GBK" w:cs="Times New Roman"/>
          <w:color w:val="000000"/>
          <w:sz w:val="32"/>
          <w:szCs w:val="32"/>
          <w:u w:val="none"/>
        </w:rPr>
        <w:t>仍</w:t>
      </w:r>
      <w:r>
        <w:rPr>
          <w:rFonts w:hint="default" w:ascii="Times New Roman" w:hAnsi="Times New Roman" w:eastAsia="方正仿宋_GBK" w:cs="Times New Roman"/>
          <w:color w:val="000000"/>
          <w:sz w:val="32"/>
          <w:szCs w:val="32"/>
          <w:u w:val="none"/>
          <w:lang w:eastAsia="zh-CN"/>
        </w:rPr>
        <w:t>继续</w:t>
      </w:r>
      <w:r>
        <w:rPr>
          <w:rFonts w:hint="default" w:ascii="Times New Roman" w:hAnsi="Times New Roman" w:eastAsia="方正仿宋_GBK" w:cs="Times New Roman"/>
          <w:color w:val="000000"/>
          <w:sz w:val="32"/>
          <w:szCs w:val="32"/>
          <w:u w:val="none"/>
        </w:rPr>
        <w:t>在职的编外人员子女。</w:t>
      </w:r>
      <w:r>
        <w:rPr>
          <w:rFonts w:hint="default" w:ascii="Times New Roman" w:hAnsi="Times New Roman" w:eastAsia="方正仿宋_GBK" w:cs="Times New Roman"/>
          <w:color w:val="000000"/>
          <w:sz w:val="32"/>
          <w:szCs w:val="32"/>
          <w:u w:val="none"/>
          <w:lang w:eastAsia="zh-CN"/>
        </w:rPr>
        <w:t>（提交劳动合同、经法人签字后加盖公章的单位证明）</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黑体_GBK" w:cs="Times New Roman"/>
          <w:b/>
          <w:bCs/>
          <w:color w:val="000000"/>
          <w:sz w:val="32"/>
          <w:szCs w:val="32"/>
          <w:u w:val="none"/>
          <w:lang w:val="en-US" w:eastAsia="zh-CN"/>
        </w:rPr>
      </w:pPr>
      <w:r>
        <w:rPr>
          <w:rFonts w:hint="default" w:ascii="Times New Roman" w:hAnsi="Times New Roman" w:eastAsia="方正黑体_GBK" w:cs="Times New Roman"/>
          <w:b/>
          <w:bCs/>
          <w:color w:val="000000"/>
          <w:sz w:val="32"/>
          <w:szCs w:val="32"/>
          <w:u w:val="none"/>
          <w:lang w:eastAsia="zh-CN"/>
        </w:rPr>
        <w:t>四、</w:t>
      </w:r>
      <w:r>
        <w:rPr>
          <w:rFonts w:hint="default" w:ascii="Times New Roman" w:hAnsi="Times New Roman" w:eastAsia="方正黑体_GBK" w:cs="Times New Roman"/>
          <w:b/>
          <w:bCs/>
          <w:color w:val="000000"/>
          <w:sz w:val="32"/>
          <w:szCs w:val="32"/>
          <w:u w:val="none"/>
          <w:lang w:val="en-US" w:eastAsia="zh-CN"/>
        </w:rPr>
        <w:t>报名时间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val="0"/>
          <w:bCs w:val="0"/>
          <w:color w:val="auto"/>
          <w:sz w:val="32"/>
          <w:szCs w:val="32"/>
          <w:u w:val="none"/>
          <w:lang w:val="en-US" w:eastAsia="zh-CN"/>
        </w:rPr>
        <w:t xml:space="preserve">（一） </w:t>
      </w:r>
      <w:r>
        <w:rPr>
          <w:rFonts w:hint="default" w:ascii="Times New Roman" w:hAnsi="Times New Roman" w:eastAsia="方正仿宋_GBK" w:cs="Times New Roman"/>
          <w:b w:val="0"/>
          <w:bCs w:val="0"/>
          <w:color w:val="auto"/>
          <w:sz w:val="32"/>
          <w:szCs w:val="32"/>
          <w:u w:val="none"/>
        </w:rPr>
        <w:t>2024年</w:t>
      </w:r>
      <w:r>
        <w:rPr>
          <w:rFonts w:hint="default" w:ascii="Times New Roman" w:hAnsi="Times New Roman" w:eastAsia="方正仿宋_GBK" w:cs="Times New Roman"/>
          <w:b w:val="0"/>
          <w:bCs w:val="0"/>
          <w:color w:val="auto"/>
          <w:sz w:val="32"/>
          <w:szCs w:val="32"/>
          <w:u w:val="none"/>
          <w:lang w:val="en-US" w:eastAsia="zh-CN"/>
        </w:rPr>
        <w:t>7</w:t>
      </w:r>
      <w:r>
        <w:rPr>
          <w:rFonts w:hint="default" w:ascii="Times New Roman" w:hAnsi="Times New Roman" w:eastAsia="方正仿宋_GBK" w:cs="Times New Roman"/>
          <w:b w:val="0"/>
          <w:bCs w:val="0"/>
          <w:color w:val="auto"/>
          <w:sz w:val="32"/>
          <w:szCs w:val="32"/>
          <w:u w:val="none"/>
        </w:rPr>
        <w:t>月</w:t>
      </w:r>
      <w:r>
        <w:rPr>
          <w:rFonts w:hint="default" w:ascii="Times New Roman" w:hAnsi="Times New Roman" w:eastAsia="方正仿宋_GBK" w:cs="Times New Roman"/>
          <w:b w:val="0"/>
          <w:bCs w:val="0"/>
          <w:color w:val="auto"/>
          <w:sz w:val="32"/>
          <w:szCs w:val="32"/>
          <w:u w:val="none"/>
          <w:lang w:val="en-US" w:eastAsia="zh-CN"/>
        </w:rPr>
        <w:t>15</w:t>
      </w:r>
      <w:r>
        <w:rPr>
          <w:rFonts w:hint="default" w:ascii="Times New Roman" w:hAnsi="Times New Roman" w:eastAsia="方正仿宋_GBK" w:cs="Times New Roman"/>
          <w:b w:val="0"/>
          <w:bCs w:val="0"/>
          <w:color w:val="auto"/>
          <w:sz w:val="32"/>
          <w:szCs w:val="32"/>
          <w:u w:val="none"/>
        </w:rPr>
        <w:t>日—</w:t>
      </w:r>
      <w:r>
        <w:rPr>
          <w:rFonts w:hint="default" w:ascii="Times New Roman" w:hAnsi="Times New Roman" w:eastAsia="方正仿宋_GBK" w:cs="Times New Roman"/>
          <w:b w:val="0"/>
          <w:bCs w:val="0"/>
          <w:color w:val="auto"/>
          <w:sz w:val="32"/>
          <w:szCs w:val="32"/>
          <w:u w:val="none"/>
          <w:lang w:val="en-US" w:eastAsia="zh-CN"/>
        </w:rPr>
        <w:t>16</w:t>
      </w:r>
      <w:r>
        <w:rPr>
          <w:rFonts w:hint="default" w:ascii="Times New Roman" w:hAnsi="Times New Roman" w:eastAsia="方正仿宋_GBK" w:cs="Times New Roman"/>
          <w:b w:val="0"/>
          <w:bCs w:val="0"/>
          <w:color w:val="auto"/>
          <w:sz w:val="32"/>
          <w:szCs w:val="32"/>
          <w:u w:val="none"/>
        </w:rPr>
        <w:t>日</w:t>
      </w:r>
      <w:r>
        <w:rPr>
          <w:rFonts w:hint="default" w:ascii="Times New Roman" w:hAnsi="Times New Roman" w:eastAsia="方正仿宋_GBK" w:cs="Times New Roman"/>
          <w:b w:val="0"/>
          <w:bCs w:val="0"/>
          <w:color w:val="auto"/>
          <w:sz w:val="32"/>
          <w:szCs w:val="32"/>
          <w:u w:val="none"/>
          <w:lang w:eastAsia="zh-CN"/>
        </w:rPr>
        <w:t>开展</w:t>
      </w:r>
      <w:r>
        <w:rPr>
          <w:rFonts w:hint="default" w:ascii="Times New Roman" w:hAnsi="Times New Roman" w:eastAsia="方正仿宋_GBK" w:cs="Times New Roman"/>
          <w:color w:val="auto"/>
          <w:sz w:val="32"/>
          <w:szCs w:val="32"/>
          <w:u w:val="none"/>
          <w:lang w:eastAsia="zh-CN"/>
        </w:rPr>
        <w:t>现场报名、</w:t>
      </w:r>
      <w:r>
        <w:rPr>
          <w:rFonts w:hint="default" w:ascii="Times New Roman" w:hAnsi="Times New Roman" w:eastAsia="方正仿宋_GBK" w:cs="Times New Roman"/>
          <w:color w:val="auto"/>
          <w:sz w:val="32"/>
          <w:szCs w:val="32"/>
          <w:lang w:eastAsia="zh-CN"/>
        </w:rPr>
        <w:t>资格审查工作（</w:t>
      </w:r>
      <w:r>
        <w:rPr>
          <w:rFonts w:hint="default" w:ascii="Times New Roman" w:hAnsi="Times New Roman" w:eastAsia="方正仿宋_GBK" w:cs="Times New Roman"/>
          <w:color w:val="auto"/>
          <w:sz w:val="32"/>
          <w:szCs w:val="32"/>
        </w:rPr>
        <w:t>上午8：30—11：30；下午2：30—5：30</w:t>
      </w:r>
      <w:r>
        <w:rPr>
          <w:rFonts w:hint="default" w:ascii="Times New Roman" w:hAnsi="Times New Roman" w:eastAsia="方正仿宋_GBK" w:cs="Times New Roman"/>
          <w:color w:val="auto"/>
          <w:sz w:val="32"/>
          <w:szCs w:val="32"/>
          <w:lang w:eastAsia="zh-CN"/>
        </w:rPr>
        <w:t>），由</w:t>
      </w:r>
      <w:r>
        <w:rPr>
          <w:rFonts w:hint="default" w:ascii="Times New Roman" w:hAnsi="Times New Roman" w:eastAsia="方正仿宋_GBK" w:cs="Times New Roman"/>
          <w:color w:val="auto"/>
          <w:sz w:val="32"/>
          <w:szCs w:val="32"/>
        </w:rPr>
        <w:t>监护人持户口簿等能证明孩子入学资格的材料原件</w:t>
      </w:r>
      <w:r>
        <w:rPr>
          <w:rFonts w:hint="default" w:ascii="Times New Roman" w:hAnsi="Times New Roman" w:eastAsia="方正仿宋_GBK" w:cs="Times New Roman"/>
          <w:color w:val="auto"/>
          <w:sz w:val="32"/>
          <w:szCs w:val="32"/>
          <w:lang w:eastAsia="zh-CN"/>
        </w:rPr>
        <w:t>（备查）</w:t>
      </w:r>
      <w:r>
        <w:rPr>
          <w:rFonts w:hint="default" w:ascii="Times New Roman" w:hAnsi="Times New Roman" w:eastAsia="方正仿宋_GBK" w:cs="Times New Roman"/>
          <w:color w:val="auto"/>
          <w:sz w:val="32"/>
          <w:szCs w:val="32"/>
        </w:rPr>
        <w:t>和一份复印件</w:t>
      </w:r>
      <w:r>
        <w:rPr>
          <w:rFonts w:hint="default" w:ascii="Times New Roman" w:hAnsi="Times New Roman" w:eastAsia="方正仿宋_GBK" w:cs="Times New Roman"/>
          <w:color w:val="auto"/>
          <w:sz w:val="32"/>
          <w:szCs w:val="32"/>
          <w:lang w:eastAsia="zh-CN"/>
        </w:rPr>
        <w:t>（上交）</w:t>
      </w:r>
      <w:r>
        <w:rPr>
          <w:rFonts w:hint="default" w:ascii="Times New Roman" w:hAnsi="Times New Roman" w:eastAsia="方正仿宋_GBK" w:cs="Times New Roman"/>
          <w:color w:val="auto"/>
          <w:sz w:val="32"/>
          <w:szCs w:val="32"/>
        </w:rPr>
        <w:t>到华宁第一小学前大门内进行报名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学校对</w:t>
      </w:r>
      <w:r>
        <w:rPr>
          <w:rFonts w:hint="default" w:ascii="Times New Roman" w:hAnsi="Times New Roman" w:eastAsia="方正仿宋_GBK" w:cs="Times New Roman"/>
          <w:color w:val="auto"/>
          <w:sz w:val="32"/>
          <w:szCs w:val="32"/>
          <w:lang w:eastAsia="zh-CN"/>
        </w:rPr>
        <w:t>资格审查</w:t>
      </w:r>
      <w:r>
        <w:rPr>
          <w:rFonts w:hint="default" w:ascii="Times New Roman" w:hAnsi="Times New Roman" w:eastAsia="方正仿宋_GBK" w:cs="Times New Roman"/>
          <w:color w:val="auto"/>
          <w:sz w:val="32"/>
          <w:szCs w:val="32"/>
        </w:rPr>
        <w:t>通过的孩子</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收取材料复印件</w:t>
      </w:r>
      <w:r>
        <w:rPr>
          <w:rFonts w:hint="default" w:ascii="Times New Roman" w:hAnsi="Times New Roman" w:eastAsia="方正仿宋_GBK" w:cs="Times New Roman"/>
          <w:color w:val="auto"/>
          <w:sz w:val="32"/>
          <w:szCs w:val="32"/>
          <w:lang w:eastAsia="zh-CN"/>
        </w:rPr>
        <w:t>，进行信息登记。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（二）2024年7月19日</w:t>
      </w:r>
      <w:r>
        <w:rPr>
          <w:rFonts w:hint="default" w:ascii="Times New Roman" w:hAnsi="Times New Roman" w:eastAsia="方正仿宋_GBK" w:cs="Times New Roman"/>
          <w:color w:val="auto"/>
          <w:sz w:val="32"/>
          <w:szCs w:val="32"/>
        </w:rPr>
        <w:t>发放入学通知书</w:t>
      </w:r>
      <w:r>
        <w:rPr>
          <w:rFonts w:hint="default" w:ascii="Times New Roman" w:hAnsi="Times New Roman" w:eastAsia="方正仿宋_GBK" w:cs="Times New Roman"/>
          <w:color w:val="auto"/>
          <w:sz w:val="32"/>
          <w:szCs w:val="32"/>
          <w:lang w:eastAsia="zh-CN"/>
        </w:rPr>
        <w:t>，由监护人到学校报名处签名领取。（</w:t>
      </w:r>
      <w:r>
        <w:rPr>
          <w:rFonts w:hint="default" w:ascii="Times New Roman" w:hAnsi="Times New Roman" w:eastAsia="方正仿宋_GBK" w:cs="Times New Roman"/>
          <w:color w:val="auto"/>
          <w:sz w:val="32"/>
          <w:szCs w:val="32"/>
        </w:rPr>
        <w:t>上午8：30—11：30；下午2：30—5：30</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黑体_GBK" w:cs="Times New Roman"/>
          <w:b/>
          <w:bCs/>
          <w:color w:val="000000"/>
          <w:sz w:val="32"/>
          <w:szCs w:val="32"/>
          <w:lang w:eastAsia="zh-CN"/>
        </w:rPr>
      </w:pPr>
      <w:r>
        <w:rPr>
          <w:rFonts w:hint="default" w:ascii="Times New Roman" w:hAnsi="Times New Roman" w:eastAsia="方正黑体_GBK" w:cs="Times New Roman"/>
          <w:b/>
          <w:bCs/>
          <w:color w:val="000000"/>
          <w:sz w:val="32"/>
          <w:szCs w:val="32"/>
          <w:lang w:eastAsia="zh-CN"/>
        </w:rPr>
        <w:t xml:space="preserve">五、温馨提示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（一）每生仅限一位家长入校办理；一律从</w:t>
      </w:r>
      <w:r>
        <w:rPr>
          <w:rFonts w:hint="default" w:ascii="Times New Roman" w:hAnsi="Times New Roman" w:eastAsia="方正仿宋_GBK" w:cs="Times New Roman"/>
          <w:color w:val="000000"/>
          <w:sz w:val="32"/>
          <w:szCs w:val="32"/>
          <w:lang w:val="en-US" w:eastAsia="zh-CN"/>
        </w:rPr>
        <w:t>学校</w:t>
      </w:r>
      <w:r>
        <w:rPr>
          <w:rFonts w:hint="default" w:ascii="Times New Roman" w:hAnsi="Times New Roman" w:eastAsia="方正仿宋_GBK" w:cs="Times New Roman"/>
          <w:color w:val="000000"/>
          <w:sz w:val="32"/>
          <w:szCs w:val="32"/>
          <w:lang w:eastAsia="zh-CN"/>
        </w:rPr>
        <w:t>前大门进入，听从工作人员</w:t>
      </w:r>
      <w:r>
        <w:rPr>
          <w:rFonts w:hint="default" w:ascii="Times New Roman" w:hAnsi="Times New Roman" w:eastAsia="方正仿宋_GBK" w:cs="Times New Roman"/>
          <w:color w:val="000000"/>
          <w:sz w:val="32"/>
          <w:szCs w:val="32"/>
          <w:lang w:val="en-US" w:eastAsia="zh-CN"/>
        </w:rPr>
        <w:t>安排</w:t>
      </w:r>
      <w:r>
        <w:rPr>
          <w:rFonts w:hint="default" w:ascii="Times New Roman" w:hAnsi="Times New Roman" w:eastAsia="方正仿宋_GBK" w:cs="Times New Roman"/>
          <w:color w:val="000000"/>
          <w:sz w:val="32"/>
          <w:szCs w:val="32"/>
          <w:lang w:eastAsia="zh-CN"/>
        </w:rPr>
        <w:t>指引。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color w:val="000000"/>
          <w:sz w:val="32"/>
          <w:szCs w:val="32"/>
          <w:lang w:eastAsia="zh-CN"/>
        </w:rPr>
        <w:t>）请涉及到的家长把握好时间节点，在规定时间内完成报名</w:t>
      </w:r>
      <w:r>
        <w:rPr>
          <w:rFonts w:hint="default" w:ascii="Times New Roman" w:hAnsi="Times New Roman" w:eastAsia="方正仿宋_GBK" w:cs="Times New Roman"/>
          <w:color w:val="000000"/>
          <w:sz w:val="32"/>
          <w:szCs w:val="32"/>
          <w:lang w:val="en-US" w:eastAsia="zh-CN"/>
        </w:rPr>
        <w:t>工作</w:t>
      </w:r>
      <w:r>
        <w:rPr>
          <w:rFonts w:hint="default" w:ascii="Times New Roman" w:hAnsi="Times New Roman" w:eastAsia="方正仿宋_GBK" w:cs="Times New Roman"/>
          <w:color w:val="000000"/>
          <w:sz w:val="32"/>
          <w:szCs w:val="32"/>
          <w:lang w:eastAsia="zh-CN"/>
        </w:rPr>
        <w:t>，逾期无法办理，责任自负。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三</w:t>
      </w:r>
      <w:r>
        <w:rPr>
          <w:rFonts w:hint="default" w:ascii="Times New Roman" w:hAnsi="Times New Roman" w:eastAsia="方正仿宋_GBK" w:cs="Times New Roman"/>
          <w:color w:val="000000"/>
          <w:sz w:val="32"/>
          <w:szCs w:val="32"/>
          <w:lang w:eastAsia="zh-CN"/>
        </w:rPr>
        <w:t>）家长提供的材料信息必须真实有效，若有不实，后果自负。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 xml:space="preserve">特此公告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5440" w:firstLineChars="17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华宁第一小学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sz w:val="32"/>
          <w:szCs w:val="32"/>
          <w:lang w:eastAsia="zh-CN"/>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eastAsia="zh-CN"/>
        </w:rPr>
        <w:t>年6月</w:t>
      </w:r>
      <w:r>
        <w:rPr>
          <w:rFonts w:hint="default" w:ascii="Times New Roman" w:hAnsi="Times New Roman" w:eastAsia="方正仿宋_GBK" w:cs="Times New Roman"/>
          <w:color w:val="000000"/>
          <w:sz w:val="32"/>
          <w:szCs w:val="32"/>
          <w:lang w:val="en-US" w:eastAsia="zh-CN"/>
        </w:rPr>
        <w:t>28</w:t>
      </w:r>
      <w:r>
        <w:rPr>
          <w:rFonts w:hint="default" w:ascii="Times New Roman" w:hAnsi="Times New Roman" w:eastAsia="方正仿宋_GBK" w:cs="Times New Roman"/>
          <w:color w:val="00000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sectPr>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parajita">
    <w:panose1 w:val="020B0604020202020204"/>
    <w:charset w:val="00"/>
    <w:family w:val="auto"/>
    <w:pitch w:val="default"/>
    <w:sig w:usb0="00008003" w:usb1="00000000" w:usb2="00000000" w:usb3="00000000" w:csb0="00000001" w:csb1="00000000"/>
  </w:font>
  <w:font w:name="CordiaUPC">
    <w:panose1 w:val="020B0304020202020204"/>
    <w:charset w:val="00"/>
    <w:family w:val="auto"/>
    <w:pitch w:val="default"/>
    <w:sig w:usb0="81000003" w:usb1="00000000" w:usb2="00000000" w:usb3="00000000" w:csb0="00010001" w:csb1="00000000"/>
  </w:font>
  <w:font w:name="Traditional Arabic">
    <w:panose1 w:val="02020603050405020304"/>
    <w:charset w:val="00"/>
    <w:family w:val="auto"/>
    <w:pitch w:val="default"/>
    <w:sig w:usb0="00006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DAzNDY0MGM5NDA3NTc5MDE3Y2VmNjI1ZTBkODMifQ=="/>
  </w:docVars>
  <w:rsids>
    <w:rsidRoot w:val="21FF7588"/>
    <w:rsid w:val="21FF7588"/>
    <w:rsid w:val="36C0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3</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2024-06-28T03:48:00Z</dcterms:created>
  <dc:creator>红山枫</dc:creator>
  <cp:lastModifiedBy>红山枫</cp:lastModifiedBy>
  <dcterms:modified xsi:type="dcterms:W3CDTF">2024-06-28T03:53:07Z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779E44A0B26F4AEFAFAF80AA27B06A10_11</vt:lpwstr>
  </property>
</Properties>
</file>